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DF0A6" w14:textId="77777777" w:rsidR="00A0565D" w:rsidRPr="00425575" w:rsidRDefault="00A0565D" w:rsidP="00A0565D">
      <w:pPr>
        <w:spacing w:after="0" w:line="240" w:lineRule="auto"/>
        <w:jc w:val="center"/>
        <w:rPr>
          <w:rFonts w:ascii="Calibri" w:hAnsi="Calibri"/>
          <w:sz w:val="28"/>
          <w:szCs w:val="28"/>
        </w:rPr>
      </w:pPr>
    </w:p>
    <w:p w14:paraId="0DD5DAA3" w14:textId="77777777" w:rsidR="00A0565D" w:rsidRPr="00425575" w:rsidRDefault="00A0565D" w:rsidP="00A0565D">
      <w:pPr>
        <w:spacing w:after="0" w:line="240" w:lineRule="auto"/>
        <w:jc w:val="center"/>
        <w:rPr>
          <w:rFonts w:ascii="Calibri" w:hAnsi="Calibri"/>
          <w:sz w:val="28"/>
          <w:szCs w:val="28"/>
        </w:rPr>
      </w:pPr>
    </w:p>
    <w:p w14:paraId="603159E2" w14:textId="77777777" w:rsidR="00A0565D" w:rsidRPr="00425575" w:rsidRDefault="00A0565D" w:rsidP="00A0565D">
      <w:pPr>
        <w:spacing w:after="0" w:line="240" w:lineRule="auto"/>
        <w:jc w:val="center"/>
        <w:rPr>
          <w:rFonts w:ascii="Calibri" w:hAnsi="Calibri"/>
          <w:sz w:val="28"/>
          <w:szCs w:val="28"/>
        </w:rPr>
      </w:pPr>
      <w:r w:rsidRPr="00425575">
        <w:rPr>
          <w:rFonts w:ascii="Calibri" w:hAnsi="Calibri"/>
          <w:sz w:val="28"/>
          <w:szCs w:val="28"/>
        </w:rPr>
        <w:t>JOURNAL OF PROCEEDINGS AND MINUTES</w:t>
      </w:r>
    </w:p>
    <w:p w14:paraId="6052158E" w14:textId="77777777" w:rsidR="00A0565D" w:rsidRPr="00425575" w:rsidRDefault="00A0565D" w:rsidP="00A0565D">
      <w:pPr>
        <w:spacing w:after="0" w:line="240" w:lineRule="auto"/>
        <w:jc w:val="center"/>
        <w:rPr>
          <w:rFonts w:ascii="Calibri" w:hAnsi="Calibri"/>
          <w:sz w:val="28"/>
          <w:szCs w:val="28"/>
        </w:rPr>
      </w:pPr>
      <w:r w:rsidRPr="00425575">
        <w:rPr>
          <w:rFonts w:ascii="Calibri" w:hAnsi="Calibri"/>
          <w:sz w:val="28"/>
          <w:szCs w:val="28"/>
        </w:rPr>
        <w:t>OF THE CHASE COUNTY, KANSAS</w:t>
      </w:r>
    </w:p>
    <w:p w14:paraId="4811DC5A" w14:textId="77777777" w:rsidR="00A0565D" w:rsidRPr="00425575" w:rsidRDefault="00A0565D" w:rsidP="00A0565D">
      <w:pPr>
        <w:spacing w:after="0" w:line="240" w:lineRule="auto"/>
        <w:jc w:val="center"/>
        <w:rPr>
          <w:rFonts w:ascii="Calibri" w:hAnsi="Calibri"/>
          <w:sz w:val="28"/>
          <w:szCs w:val="28"/>
        </w:rPr>
      </w:pPr>
      <w:r w:rsidRPr="00425575">
        <w:rPr>
          <w:rFonts w:ascii="Calibri" w:hAnsi="Calibri"/>
          <w:sz w:val="28"/>
          <w:szCs w:val="28"/>
        </w:rPr>
        <w:t>BOARD OF COUNTY COMMISSIONERS</w:t>
      </w:r>
    </w:p>
    <w:p w14:paraId="703F3485" w14:textId="77777777" w:rsidR="00A0565D" w:rsidRPr="00425575" w:rsidRDefault="00A0565D" w:rsidP="00A0565D">
      <w:pPr>
        <w:spacing w:after="0" w:line="240" w:lineRule="auto"/>
        <w:jc w:val="center"/>
        <w:rPr>
          <w:rFonts w:ascii="Calibri" w:hAnsi="Calibri"/>
          <w:sz w:val="28"/>
          <w:szCs w:val="28"/>
        </w:rPr>
      </w:pPr>
    </w:p>
    <w:p w14:paraId="43CECBA0" w14:textId="19F9AFE3" w:rsidR="00A0565D" w:rsidRPr="00425575" w:rsidRDefault="00A0565D" w:rsidP="00A0565D">
      <w:pPr>
        <w:spacing w:after="0" w:line="240" w:lineRule="auto"/>
        <w:jc w:val="center"/>
        <w:rPr>
          <w:rFonts w:ascii="Calibri" w:hAnsi="Calibri"/>
          <w:sz w:val="28"/>
          <w:szCs w:val="28"/>
        </w:rPr>
      </w:pPr>
      <w:r>
        <w:rPr>
          <w:rFonts w:ascii="Calibri" w:hAnsi="Calibri"/>
          <w:sz w:val="28"/>
          <w:szCs w:val="28"/>
        </w:rPr>
        <w:t>May 28</w:t>
      </w:r>
      <w:r w:rsidRPr="00425575">
        <w:rPr>
          <w:rFonts w:ascii="Calibri" w:hAnsi="Calibri"/>
          <w:sz w:val="28"/>
          <w:szCs w:val="28"/>
        </w:rPr>
        <w:t>, 2020</w:t>
      </w:r>
    </w:p>
    <w:p w14:paraId="6F6695F5" w14:textId="77777777" w:rsidR="00A0565D" w:rsidRPr="00425575" w:rsidRDefault="00A0565D" w:rsidP="00A0565D">
      <w:pPr>
        <w:spacing w:after="0" w:line="240" w:lineRule="auto"/>
        <w:rPr>
          <w:rFonts w:ascii="Calibri" w:hAnsi="Calibri"/>
          <w:sz w:val="28"/>
          <w:szCs w:val="28"/>
        </w:rPr>
      </w:pPr>
    </w:p>
    <w:p w14:paraId="4D93DA3B" w14:textId="65C296E8" w:rsidR="00A0565D" w:rsidRPr="00425575" w:rsidRDefault="001B037D" w:rsidP="00A0565D">
      <w:pPr>
        <w:spacing w:after="0" w:line="240" w:lineRule="auto"/>
        <w:rPr>
          <w:rFonts w:ascii="Calibri" w:hAnsi="Calibri"/>
          <w:sz w:val="28"/>
          <w:szCs w:val="28"/>
        </w:rPr>
      </w:pPr>
      <w:r>
        <w:rPr>
          <w:rFonts w:ascii="Calibri" w:hAnsi="Calibri"/>
          <w:sz w:val="28"/>
          <w:szCs w:val="28"/>
        </w:rPr>
        <w:t>May 28</w:t>
      </w:r>
      <w:r w:rsidR="00A0565D" w:rsidRPr="00425575">
        <w:rPr>
          <w:rFonts w:ascii="Calibri" w:hAnsi="Calibri"/>
          <w:sz w:val="28"/>
          <w:szCs w:val="28"/>
        </w:rPr>
        <w:t xml:space="preserve">, 2020 at 10:00 am; Anthony Hazelton-Chairman, </w:t>
      </w:r>
      <w:r w:rsidR="00A0565D">
        <w:rPr>
          <w:rFonts w:ascii="Calibri" w:hAnsi="Calibri"/>
          <w:sz w:val="28"/>
          <w:szCs w:val="28"/>
        </w:rPr>
        <w:t xml:space="preserve">Bill Fillmore-Vice Chairman, </w:t>
      </w:r>
      <w:r w:rsidR="00A0565D" w:rsidRPr="00425575">
        <w:rPr>
          <w:rFonts w:ascii="Calibri" w:hAnsi="Calibri"/>
          <w:sz w:val="28"/>
          <w:szCs w:val="28"/>
        </w:rPr>
        <w:t>Randy Talkington-member and Connie Pretzer-County Clerk assembled in the Chase County C</w:t>
      </w:r>
      <w:r>
        <w:rPr>
          <w:rFonts w:ascii="Calibri" w:hAnsi="Calibri"/>
          <w:sz w:val="28"/>
          <w:szCs w:val="28"/>
        </w:rPr>
        <w:t>ourtroom</w:t>
      </w:r>
      <w:r w:rsidR="00A0565D" w:rsidRPr="00425575">
        <w:rPr>
          <w:rFonts w:ascii="Calibri" w:hAnsi="Calibri"/>
          <w:sz w:val="28"/>
          <w:szCs w:val="28"/>
        </w:rPr>
        <w:t xml:space="preserve">.  </w:t>
      </w:r>
      <w:r w:rsidR="00A0565D">
        <w:rPr>
          <w:rFonts w:ascii="Calibri" w:hAnsi="Calibri"/>
          <w:sz w:val="28"/>
          <w:szCs w:val="28"/>
        </w:rPr>
        <w:t xml:space="preserve">Also present were Bill Halvorsen-County Attorney, Scott Wiltse-Emergency Preparedness and Rich Dorneker-County Sheriff.  </w:t>
      </w:r>
      <w:r w:rsidR="00A0565D" w:rsidRPr="00425575">
        <w:rPr>
          <w:rFonts w:ascii="Calibri" w:hAnsi="Calibri"/>
          <w:sz w:val="28"/>
          <w:szCs w:val="28"/>
        </w:rPr>
        <w:t xml:space="preserve">Hazelton opened the meeting with the Pledge of Allegiance.   </w:t>
      </w:r>
    </w:p>
    <w:p w14:paraId="3C27D796" w14:textId="77777777" w:rsidR="00A0565D" w:rsidRPr="00425575" w:rsidRDefault="00A0565D" w:rsidP="00A0565D">
      <w:pPr>
        <w:spacing w:after="0" w:line="240" w:lineRule="auto"/>
        <w:rPr>
          <w:rFonts w:ascii="Calibri" w:hAnsi="Calibri"/>
          <w:sz w:val="28"/>
          <w:szCs w:val="28"/>
        </w:rPr>
      </w:pPr>
    </w:p>
    <w:p w14:paraId="5F865A46" w14:textId="301DC2E9" w:rsidR="00A0565D" w:rsidRPr="00425575" w:rsidRDefault="00A0565D" w:rsidP="00A0565D">
      <w:pPr>
        <w:spacing w:after="0" w:line="240" w:lineRule="auto"/>
        <w:rPr>
          <w:rFonts w:ascii="Calibri" w:hAnsi="Calibri"/>
          <w:sz w:val="28"/>
          <w:szCs w:val="28"/>
        </w:rPr>
      </w:pPr>
      <w:r w:rsidRPr="00425575">
        <w:rPr>
          <w:rFonts w:ascii="Calibri" w:hAnsi="Calibri"/>
          <w:b/>
          <w:bCs/>
          <w:i/>
          <w:iCs/>
          <w:sz w:val="28"/>
          <w:szCs w:val="28"/>
        </w:rPr>
        <w:t>Motion to approve 0</w:t>
      </w:r>
      <w:r w:rsidR="001B037D">
        <w:rPr>
          <w:rFonts w:ascii="Calibri" w:hAnsi="Calibri"/>
          <w:b/>
          <w:bCs/>
          <w:i/>
          <w:iCs/>
          <w:sz w:val="28"/>
          <w:szCs w:val="28"/>
        </w:rPr>
        <w:t>5</w:t>
      </w:r>
      <w:r w:rsidRPr="00425575">
        <w:rPr>
          <w:rFonts w:ascii="Calibri" w:hAnsi="Calibri"/>
          <w:b/>
          <w:bCs/>
          <w:i/>
          <w:iCs/>
          <w:sz w:val="28"/>
          <w:szCs w:val="28"/>
        </w:rPr>
        <w:t>/</w:t>
      </w:r>
      <w:r w:rsidR="001B037D">
        <w:rPr>
          <w:rFonts w:ascii="Calibri" w:hAnsi="Calibri"/>
          <w:b/>
          <w:bCs/>
          <w:i/>
          <w:iCs/>
          <w:sz w:val="28"/>
          <w:szCs w:val="28"/>
        </w:rPr>
        <w:t>28</w:t>
      </w:r>
      <w:r w:rsidRPr="00425575">
        <w:rPr>
          <w:rFonts w:ascii="Calibri" w:hAnsi="Calibri"/>
          <w:b/>
          <w:bCs/>
          <w:i/>
          <w:iCs/>
          <w:sz w:val="28"/>
          <w:szCs w:val="28"/>
        </w:rPr>
        <w:t xml:space="preserve">/2020 Warrants </w:t>
      </w:r>
      <w:r w:rsidRPr="00425575">
        <w:rPr>
          <w:rFonts w:ascii="Calibri" w:hAnsi="Calibri"/>
          <w:sz w:val="28"/>
          <w:szCs w:val="28"/>
        </w:rPr>
        <w:t>by Hazelton was 2</w:t>
      </w:r>
      <w:r w:rsidRPr="00425575">
        <w:rPr>
          <w:rFonts w:ascii="Calibri" w:hAnsi="Calibri"/>
          <w:sz w:val="28"/>
          <w:szCs w:val="28"/>
          <w:vertAlign w:val="superscript"/>
        </w:rPr>
        <w:t>nd</w:t>
      </w:r>
      <w:r w:rsidRPr="00425575">
        <w:rPr>
          <w:rFonts w:ascii="Calibri" w:hAnsi="Calibri"/>
          <w:sz w:val="28"/>
          <w:szCs w:val="28"/>
        </w:rPr>
        <w:t xml:space="preserve"> by Talkington.  Motion carried </w:t>
      </w:r>
      <w:r>
        <w:rPr>
          <w:rFonts w:ascii="Calibri" w:hAnsi="Calibri"/>
          <w:sz w:val="28"/>
          <w:szCs w:val="28"/>
        </w:rPr>
        <w:t>3</w:t>
      </w:r>
      <w:r w:rsidRPr="00425575">
        <w:rPr>
          <w:rFonts w:ascii="Calibri" w:hAnsi="Calibri"/>
          <w:sz w:val="28"/>
          <w:szCs w:val="28"/>
        </w:rPr>
        <w:t>-0.</w:t>
      </w:r>
    </w:p>
    <w:p w14:paraId="404225E4" w14:textId="77777777" w:rsidR="00A0565D" w:rsidRPr="00425575" w:rsidRDefault="00A0565D" w:rsidP="00A0565D">
      <w:pPr>
        <w:spacing w:after="0" w:line="240" w:lineRule="auto"/>
        <w:rPr>
          <w:rFonts w:ascii="Calibri" w:hAnsi="Calibri"/>
          <w:sz w:val="28"/>
          <w:szCs w:val="28"/>
        </w:rPr>
      </w:pPr>
    </w:p>
    <w:p w14:paraId="44B47C56" w14:textId="43E8C588" w:rsidR="00A0565D" w:rsidRPr="00425575" w:rsidRDefault="00A0565D" w:rsidP="00A0565D">
      <w:pPr>
        <w:spacing w:after="0" w:line="240" w:lineRule="auto"/>
        <w:rPr>
          <w:rFonts w:ascii="Calibri" w:hAnsi="Calibri"/>
          <w:sz w:val="28"/>
          <w:szCs w:val="28"/>
        </w:rPr>
      </w:pPr>
      <w:r w:rsidRPr="00425575">
        <w:rPr>
          <w:rFonts w:ascii="Calibri" w:hAnsi="Calibri"/>
          <w:b/>
          <w:i/>
          <w:sz w:val="28"/>
          <w:szCs w:val="28"/>
        </w:rPr>
        <w:t>Motion to approve 0</w:t>
      </w:r>
      <w:r w:rsidR="001B037D">
        <w:rPr>
          <w:rFonts w:ascii="Calibri" w:hAnsi="Calibri"/>
          <w:b/>
          <w:i/>
          <w:sz w:val="28"/>
          <w:szCs w:val="28"/>
        </w:rPr>
        <w:t>4</w:t>
      </w:r>
      <w:r w:rsidRPr="00425575">
        <w:rPr>
          <w:rFonts w:ascii="Calibri" w:hAnsi="Calibri"/>
          <w:b/>
          <w:i/>
          <w:sz w:val="28"/>
          <w:szCs w:val="28"/>
        </w:rPr>
        <w:t>/25/20 to 0</w:t>
      </w:r>
      <w:r w:rsidR="001B037D">
        <w:rPr>
          <w:rFonts w:ascii="Calibri" w:hAnsi="Calibri"/>
          <w:b/>
          <w:i/>
          <w:sz w:val="28"/>
          <w:szCs w:val="28"/>
        </w:rPr>
        <w:t>5</w:t>
      </w:r>
      <w:r w:rsidRPr="00425575">
        <w:rPr>
          <w:rFonts w:ascii="Calibri" w:hAnsi="Calibri"/>
          <w:b/>
          <w:i/>
          <w:sz w:val="28"/>
          <w:szCs w:val="28"/>
        </w:rPr>
        <w:t xml:space="preserve">/24/20 Payroll </w:t>
      </w:r>
      <w:r w:rsidRPr="00425575">
        <w:rPr>
          <w:rFonts w:ascii="Calibri" w:hAnsi="Calibri"/>
          <w:sz w:val="28"/>
          <w:szCs w:val="28"/>
        </w:rPr>
        <w:t>by Hazelton was 2</w:t>
      </w:r>
      <w:r w:rsidRPr="00425575">
        <w:rPr>
          <w:rFonts w:ascii="Calibri" w:hAnsi="Calibri"/>
          <w:sz w:val="28"/>
          <w:szCs w:val="28"/>
          <w:vertAlign w:val="superscript"/>
        </w:rPr>
        <w:t>nd</w:t>
      </w:r>
      <w:r w:rsidRPr="00425575">
        <w:rPr>
          <w:rFonts w:ascii="Calibri" w:hAnsi="Calibri"/>
          <w:sz w:val="28"/>
          <w:szCs w:val="28"/>
        </w:rPr>
        <w:t xml:space="preserve"> by Talkington</w:t>
      </w:r>
      <w:r w:rsidRPr="00425575">
        <w:rPr>
          <w:rFonts w:ascii="Calibri" w:hAnsi="Calibri"/>
          <w:b/>
          <w:i/>
          <w:sz w:val="28"/>
          <w:szCs w:val="28"/>
        </w:rPr>
        <w:t xml:space="preserve">.  </w:t>
      </w:r>
      <w:r w:rsidRPr="00425575">
        <w:rPr>
          <w:rFonts w:ascii="Calibri" w:hAnsi="Calibri"/>
          <w:sz w:val="28"/>
          <w:szCs w:val="28"/>
        </w:rPr>
        <w:t xml:space="preserve">Motion carried </w:t>
      </w:r>
      <w:r>
        <w:rPr>
          <w:rFonts w:ascii="Calibri" w:hAnsi="Calibri"/>
          <w:sz w:val="28"/>
          <w:szCs w:val="28"/>
        </w:rPr>
        <w:t>3</w:t>
      </w:r>
      <w:r w:rsidRPr="00425575">
        <w:rPr>
          <w:rFonts w:ascii="Calibri" w:hAnsi="Calibri"/>
          <w:sz w:val="28"/>
          <w:szCs w:val="28"/>
        </w:rPr>
        <w:t>-0.</w:t>
      </w:r>
    </w:p>
    <w:p w14:paraId="5B12C748" w14:textId="7777777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 xml:space="preserve"> </w:t>
      </w:r>
    </w:p>
    <w:p w14:paraId="7A73FF67" w14:textId="2BAFB5EB" w:rsidR="00A0565D" w:rsidRDefault="00A0565D" w:rsidP="00A0565D">
      <w:pPr>
        <w:spacing w:after="0" w:line="240" w:lineRule="auto"/>
        <w:rPr>
          <w:rFonts w:ascii="Calibri" w:hAnsi="Calibri"/>
          <w:sz w:val="28"/>
          <w:szCs w:val="28"/>
        </w:rPr>
      </w:pPr>
      <w:r w:rsidRPr="00425575">
        <w:rPr>
          <w:rFonts w:ascii="Calibri" w:hAnsi="Calibri"/>
          <w:b/>
          <w:i/>
          <w:sz w:val="28"/>
          <w:szCs w:val="28"/>
        </w:rPr>
        <w:t xml:space="preserve">Motion to approve Minutes of </w:t>
      </w:r>
      <w:r w:rsidR="001B037D">
        <w:rPr>
          <w:rFonts w:ascii="Calibri" w:hAnsi="Calibri"/>
          <w:b/>
          <w:i/>
          <w:sz w:val="28"/>
          <w:szCs w:val="28"/>
        </w:rPr>
        <w:t>May 5</w:t>
      </w:r>
      <w:r w:rsidRPr="00425575">
        <w:rPr>
          <w:rFonts w:ascii="Calibri" w:hAnsi="Calibri"/>
          <w:b/>
          <w:i/>
          <w:sz w:val="28"/>
          <w:szCs w:val="28"/>
        </w:rPr>
        <w:t xml:space="preserve">, 2020 </w:t>
      </w:r>
      <w:r w:rsidRPr="00425575">
        <w:rPr>
          <w:rFonts w:ascii="Calibri" w:hAnsi="Calibri"/>
          <w:sz w:val="28"/>
          <w:szCs w:val="28"/>
        </w:rPr>
        <w:t>by Hazelton was 2</w:t>
      </w:r>
      <w:r w:rsidRPr="00425575">
        <w:rPr>
          <w:rFonts w:ascii="Calibri" w:hAnsi="Calibri"/>
          <w:sz w:val="28"/>
          <w:szCs w:val="28"/>
          <w:vertAlign w:val="superscript"/>
        </w:rPr>
        <w:t>nd</w:t>
      </w:r>
      <w:r w:rsidRPr="00425575">
        <w:rPr>
          <w:rFonts w:ascii="Calibri" w:hAnsi="Calibri"/>
          <w:sz w:val="28"/>
          <w:szCs w:val="28"/>
        </w:rPr>
        <w:t xml:space="preserve"> by Talkington</w:t>
      </w:r>
      <w:r w:rsidRPr="00425575">
        <w:rPr>
          <w:rFonts w:ascii="Calibri" w:hAnsi="Calibri"/>
          <w:b/>
          <w:i/>
          <w:sz w:val="28"/>
          <w:szCs w:val="28"/>
        </w:rPr>
        <w:t xml:space="preserve">. </w:t>
      </w:r>
      <w:r w:rsidRPr="00425575">
        <w:rPr>
          <w:rFonts w:ascii="Calibri" w:hAnsi="Calibri"/>
          <w:sz w:val="28"/>
          <w:szCs w:val="28"/>
        </w:rPr>
        <w:t xml:space="preserve"> Motion carried </w:t>
      </w:r>
      <w:r w:rsidR="001B037D">
        <w:rPr>
          <w:rFonts w:ascii="Calibri" w:hAnsi="Calibri"/>
          <w:sz w:val="28"/>
          <w:szCs w:val="28"/>
        </w:rPr>
        <w:t>3</w:t>
      </w:r>
      <w:r w:rsidRPr="00425575">
        <w:rPr>
          <w:rFonts w:ascii="Calibri" w:hAnsi="Calibri"/>
          <w:sz w:val="28"/>
          <w:szCs w:val="28"/>
        </w:rPr>
        <w:t xml:space="preserve">-0.  </w:t>
      </w:r>
    </w:p>
    <w:p w14:paraId="0EE2CC85" w14:textId="2DCCBD1F" w:rsidR="00626979" w:rsidRDefault="00626979" w:rsidP="00A0565D">
      <w:pPr>
        <w:spacing w:after="0" w:line="240" w:lineRule="auto"/>
        <w:rPr>
          <w:rFonts w:ascii="Calibri" w:hAnsi="Calibri"/>
          <w:sz w:val="28"/>
          <w:szCs w:val="28"/>
        </w:rPr>
      </w:pPr>
    </w:p>
    <w:p w14:paraId="71170C26" w14:textId="77777777" w:rsidR="006B1405" w:rsidRDefault="000F1EAA" w:rsidP="00A0565D">
      <w:pPr>
        <w:spacing w:after="0" w:line="240" w:lineRule="auto"/>
        <w:rPr>
          <w:rFonts w:ascii="Calibri" w:hAnsi="Calibri"/>
          <w:sz w:val="28"/>
          <w:szCs w:val="28"/>
        </w:rPr>
      </w:pPr>
      <w:r>
        <w:rPr>
          <w:rFonts w:ascii="Calibri" w:hAnsi="Calibri"/>
          <w:sz w:val="28"/>
          <w:szCs w:val="28"/>
        </w:rPr>
        <w:t>Steve Prasko with Advantage Computers presented an IT contract for the Board’s review.  The company services many of our neighboring counties</w:t>
      </w:r>
      <w:r w:rsidR="006B1405">
        <w:rPr>
          <w:rFonts w:ascii="Calibri" w:hAnsi="Calibri"/>
          <w:sz w:val="28"/>
          <w:szCs w:val="28"/>
        </w:rPr>
        <w:t xml:space="preserve"> and cities, employees</w:t>
      </w:r>
      <w:r w:rsidR="006B1405" w:rsidRPr="006B1405">
        <w:rPr>
          <w:rFonts w:ascii="Calibri" w:hAnsi="Calibri"/>
          <w:sz w:val="28"/>
          <w:szCs w:val="28"/>
        </w:rPr>
        <w:t xml:space="preserve"> </w:t>
      </w:r>
      <w:r w:rsidR="006B1405">
        <w:rPr>
          <w:rFonts w:ascii="Calibri" w:hAnsi="Calibri"/>
          <w:sz w:val="28"/>
          <w:szCs w:val="28"/>
        </w:rPr>
        <w:t>Microsoft certified techs</w:t>
      </w:r>
      <w:r>
        <w:rPr>
          <w:rFonts w:ascii="Calibri" w:hAnsi="Calibri"/>
          <w:sz w:val="28"/>
          <w:szCs w:val="28"/>
        </w:rPr>
        <w:t xml:space="preserve"> and also sells software nationally.  </w:t>
      </w:r>
      <w:r w:rsidR="006B1405">
        <w:rPr>
          <w:rFonts w:ascii="Calibri" w:hAnsi="Calibri"/>
          <w:sz w:val="28"/>
          <w:szCs w:val="28"/>
        </w:rPr>
        <w:t>A p</w:t>
      </w:r>
      <w:r w:rsidR="00F037FF">
        <w:rPr>
          <w:rFonts w:ascii="Calibri" w:hAnsi="Calibri"/>
          <w:sz w:val="28"/>
          <w:szCs w:val="28"/>
        </w:rPr>
        <w:t xml:space="preserve">repaid contract </w:t>
      </w:r>
      <w:r w:rsidR="006B1405">
        <w:rPr>
          <w:rFonts w:ascii="Calibri" w:hAnsi="Calibri"/>
          <w:sz w:val="28"/>
          <w:szCs w:val="28"/>
        </w:rPr>
        <w:t xml:space="preserve">for </w:t>
      </w:r>
      <w:r w:rsidR="00F037FF">
        <w:rPr>
          <w:rFonts w:ascii="Calibri" w:hAnsi="Calibri"/>
          <w:sz w:val="28"/>
          <w:szCs w:val="28"/>
        </w:rPr>
        <w:t xml:space="preserve">$5,000 </w:t>
      </w:r>
      <w:r w:rsidR="006B1405">
        <w:rPr>
          <w:rFonts w:ascii="Calibri" w:hAnsi="Calibri"/>
          <w:sz w:val="28"/>
          <w:szCs w:val="28"/>
        </w:rPr>
        <w:t xml:space="preserve">would allow </w:t>
      </w:r>
      <w:r w:rsidR="00F037FF">
        <w:rPr>
          <w:rFonts w:ascii="Calibri" w:hAnsi="Calibri"/>
          <w:sz w:val="28"/>
          <w:szCs w:val="28"/>
        </w:rPr>
        <w:t>use as need</w:t>
      </w:r>
      <w:r w:rsidR="006B1405">
        <w:rPr>
          <w:rFonts w:ascii="Calibri" w:hAnsi="Calibri"/>
          <w:sz w:val="28"/>
          <w:szCs w:val="28"/>
        </w:rPr>
        <w:t>ed for IT support.  Other contracts were discussed and what services would be provided.  Commissioners tabled a decision to digest the information.</w:t>
      </w:r>
    </w:p>
    <w:p w14:paraId="46E45842" w14:textId="77777777" w:rsidR="006B1405" w:rsidRDefault="006B1405" w:rsidP="00A0565D">
      <w:pPr>
        <w:spacing w:after="0" w:line="240" w:lineRule="auto"/>
        <w:rPr>
          <w:rFonts w:ascii="Calibri" w:hAnsi="Calibri"/>
          <w:b/>
          <w:bCs/>
          <w:i/>
          <w:iCs/>
          <w:sz w:val="28"/>
          <w:szCs w:val="28"/>
        </w:rPr>
      </w:pPr>
    </w:p>
    <w:p w14:paraId="33CB0C38" w14:textId="73E74A4B" w:rsidR="00A0565D" w:rsidRDefault="006B1405" w:rsidP="00A0565D">
      <w:pPr>
        <w:spacing w:after="0" w:line="240" w:lineRule="auto"/>
        <w:rPr>
          <w:rFonts w:ascii="Calibri" w:hAnsi="Calibri"/>
          <w:sz w:val="28"/>
          <w:szCs w:val="28"/>
        </w:rPr>
      </w:pPr>
      <w:r>
        <w:rPr>
          <w:rFonts w:ascii="Calibri" w:hAnsi="Calibri"/>
          <w:sz w:val="28"/>
          <w:szCs w:val="28"/>
        </w:rPr>
        <w:t xml:space="preserve">County Health Officer Candra Good and Senior Center Director Deb Haglund appeared before the Board.  </w:t>
      </w:r>
      <w:r w:rsidR="00A0565D">
        <w:rPr>
          <w:rFonts w:ascii="Calibri" w:hAnsi="Calibri"/>
          <w:b/>
          <w:bCs/>
          <w:i/>
          <w:iCs/>
          <w:sz w:val="28"/>
          <w:szCs w:val="28"/>
        </w:rPr>
        <w:t>Motion at 10:</w:t>
      </w:r>
      <w:r w:rsidR="00626979">
        <w:rPr>
          <w:rFonts w:ascii="Calibri" w:hAnsi="Calibri"/>
          <w:b/>
          <w:bCs/>
          <w:i/>
          <w:iCs/>
          <w:sz w:val="28"/>
          <w:szCs w:val="28"/>
        </w:rPr>
        <w:t>43</w:t>
      </w:r>
      <w:r w:rsidR="00A0565D">
        <w:rPr>
          <w:rFonts w:ascii="Calibri" w:hAnsi="Calibri"/>
          <w:b/>
          <w:bCs/>
          <w:i/>
          <w:iCs/>
          <w:sz w:val="28"/>
          <w:szCs w:val="28"/>
        </w:rPr>
        <w:t xml:space="preserve"> for </w:t>
      </w:r>
      <w:r w:rsidR="00626979">
        <w:rPr>
          <w:rFonts w:ascii="Calibri" w:hAnsi="Calibri"/>
          <w:b/>
          <w:bCs/>
          <w:i/>
          <w:iCs/>
          <w:sz w:val="28"/>
          <w:szCs w:val="28"/>
        </w:rPr>
        <w:t>15</w:t>
      </w:r>
      <w:r w:rsidR="00A0565D">
        <w:rPr>
          <w:rFonts w:ascii="Calibri" w:hAnsi="Calibri"/>
          <w:b/>
          <w:bCs/>
          <w:i/>
          <w:iCs/>
          <w:sz w:val="28"/>
          <w:szCs w:val="28"/>
        </w:rPr>
        <w:t xml:space="preserve"> minutes of executive session for </w:t>
      </w:r>
      <w:r w:rsidR="00626979">
        <w:rPr>
          <w:rFonts w:ascii="Calibri" w:hAnsi="Calibri"/>
          <w:b/>
          <w:bCs/>
          <w:i/>
          <w:iCs/>
          <w:sz w:val="28"/>
          <w:szCs w:val="28"/>
        </w:rPr>
        <w:t>discussion of confidential data relating to financial affairs</w:t>
      </w:r>
      <w:r w:rsidR="00A0565D">
        <w:rPr>
          <w:rFonts w:ascii="Calibri" w:hAnsi="Calibri"/>
          <w:b/>
          <w:bCs/>
          <w:i/>
          <w:iCs/>
          <w:sz w:val="28"/>
          <w:szCs w:val="28"/>
        </w:rPr>
        <w:t xml:space="preserve"> with Halvorsen, </w:t>
      </w:r>
      <w:r w:rsidR="00626979">
        <w:rPr>
          <w:rFonts w:ascii="Calibri" w:hAnsi="Calibri"/>
          <w:b/>
          <w:bCs/>
          <w:i/>
          <w:iCs/>
          <w:sz w:val="28"/>
          <w:szCs w:val="28"/>
        </w:rPr>
        <w:t>Good, Hag</w:t>
      </w:r>
      <w:r w:rsidR="003D4BF2">
        <w:rPr>
          <w:rFonts w:ascii="Calibri" w:hAnsi="Calibri"/>
          <w:b/>
          <w:bCs/>
          <w:i/>
          <w:iCs/>
          <w:sz w:val="28"/>
          <w:szCs w:val="28"/>
        </w:rPr>
        <w:t>lun</w:t>
      </w:r>
      <w:r w:rsidR="00626979">
        <w:rPr>
          <w:rFonts w:ascii="Calibri" w:hAnsi="Calibri"/>
          <w:b/>
          <w:bCs/>
          <w:i/>
          <w:iCs/>
          <w:sz w:val="28"/>
          <w:szCs w:val="28"/>
        </w:rPr>
        <w:t>d</w:t>
      </w:r>
      <w:r w:rsidR="00A0565D">
        <w:rPr>
          <w:rFonts w:ascii="Calibri" w:hAnsi="Calibri"/>
          <w:b/>
          <w:bCs/>
          <w:i/>
          <w:iCs/>
          <w:sz w:val="28"/>
          <w:szCs w:val="28"/>
        </w:rPr>
        <w:t xml:space="preserve"> and Pretzer</w:t>
      </w:r>
      <w:r w:rsidR="00A0565D">
        <w:rPr>
          <w:rFonts w:ascii="Calibri" w:hAnsi="Calibri"/>
          <w:sz w:val="28"/>
          <w:szCs w:val="28"/>
        </w:rPr>
        <w:t xml:space="preserve"> by Hazelton was 2</w:t>
      </w:r>
      <w:r w:rsidR="00A0565D" w:rsidRPr="008709B7">
        <w:rPr>
          <w:rFonts w:ascii="Calibri" w:hAnsi="Calibri"/>
          <w:sz w:val="28"/>
          <w:szCs w:val="28"/>
          <w:vertAlign w:val="superscript"/>
        </w:rPr>
        <w:t>nd</w:t>
      </w:r>
      <w:r w:rsidR="00A0565D">
        <w:rPr>
          <w:rFonts w:ascii="Calibri" w:hAnsi="Calibri"/>
          <w:sz w:val="28"/>
          <w:szCs w:val="28"/>
        </w:rPr>
        <w:t xml:space="preserve"> by Talkington.  Motion carried 3-0.  Meeting resumed at 10:</w:t>
      </w:r>
      <w:r w:rsidR="00626979">
        <w:rPr>
          <w:rFonts w:ascii="Calibri" w:hAnsi="Calibri"/>
          <w:sz w:val="28"/>
          <w:szCs w:val="28"/>
        </w:rPr>
        <w:t>58</w:t>
      </w:r>
      <w:r w:rsidR="00A0565D">
        <w:rPr>
          <w:rFonts w:ascii="Calibri" w:hAnsi="Calibri"/>
          <w:sz w:val="28"/>
          <w:szCs w:val="28"/>
        </w:rPr>
        <w:t xml:space="preserve"> with no action taken.  </w:t>
      </w:r>
    </w:p>
    <w:p w14:paraId="57766C88" w14:textId="752E8704" w:rsidR="008618F1" w:rsidRDefault="008618F1" w:rsidP="00A0565D">
      <w:pPr>
        <w:spacing w:after="0" w:line="240" w:lineRule="auto"/>
        <w:rPr>
          <w:rFonts w:ascii="Calibri" w:hAnsi="Calibri"/>
          <w:sz w:val="28"/>
          <w:szCs w:val="28"/>
        </w:rPr>
      </w:pPr>
    </w:p>
    <w:p w14:paraId="14FE924D" w14:textId="76AE45D7" w:rsidR="008618F1" w:rsidRDefault="008618F1" w:rsidP="00A0565D">
      <w:pPr>
        <w:spacing w:after="0" w:line="240" w:lineRule="auto"/>
        <w:rPr>
          <w:rFonts w:ascii="Calibri" w:hAnsi="Calibri"/>
          <w:sz w:val="28"/>
          <w:szCs w:val="28"/>
        </w:rPr>
      </w:pPr>
      <w:r>
        <w:rPr>
          <w:rFonts w:ascii="Calibri" w:hAnsi="Calibri"/>
          <w:sz w:val="28"/>
          <w:szCs w:val="28"/>
        </w:rPr>
        <w:t xml:space="preserve">Good came prepared to discuss the COVID reopening plan moving forward.  County Attorney Halvorsen has prepared Resolution 2020-5 </w:t>
      </w:r>
      <w:r w:rsidR="008D0AB9">
        <w:rPr>
          <w:rFonts w:ascii="Calibri" w:hAnsi="Calibri"/>
          <w:sz w:val="28"/>
          <w:szCs w:val="28"/>
        </w:rPr>
        <w:t>which</w:t>
      </w:r>
      <w:r>
        <w:rPr>
          <w:rFonts w:ascii="Calibri" w:hAnsi="Calibri"/>
          <w:sz w:val="28"/>
          <w:szCs w:val="28"/>
        </w:rPr>
        <w:t xml:space="preserve"> would adopt the Governor’s guidelines for phase 2 reopening </w:t>
      </w:r>
      <w:r w:rsidR="008D0AB9">
        <w:rPr>
          <w:rFonts w:ascii="Calibri" w:hAnsi="Calibri"/>
          <w:sz w:val="28"/>
          <w:szCs w:val="28"/>
        </w:rPr>
        <w:t xml:space="preserve">but allow for mass gatherings of 25 and making the violation an infraction instead of a </w:t>
      </w:r>
      <w:r w:rsidR="003D4BF2">
        <w:rPr>
          <w:rFonts w:ascii="Calibri" w:hAnsi="Calibri"/>
          <w:sz w:val="28"/>
          <w:szCs w:val="28"/>
        </w:rPr>
        <w:t>misdemeanor offense</w:t>
      </w:r>
      <w:r w:rsidR="008D0AB9">
        <w:rPr>
          <w:rFonts w:ascii="Calibri" w:hAnsi="Calibri"/>
          <w:sz w:val="28"/>
          <w:szCs w:val="28"/>
        </w:rPr>
        <w:t xml:space="preserve">.  The </w:t>
      </w:r>
      <w:r w:rsidR="008D0AB9">
        <w:rPr>
          <w:rFonts w:ascii="Calibri" w:hAnsi="Calibri"/>
          <w:sz w:val="28"/>
          <w:szCs w:val="28"/>
        </w:rPr>
        <w:lastRenderedPageBreak/>
        <w:t xml:space="preserve">resolution would expire on </w:t>
      </w:r>
      <w:r>
        <w:rPr>
          <w:rFonts w:ascii="Calibri" w:hAnsi="Calibri"/>
          <w:sz w:val="28"/>
          <w:szCs w:val="28"/>
        </w:rPr>
        <w:t>June 8</w:t>
      </w:r>
      <w:r w:rsidRPr="008618F1">
        <w:rPr>
          <w:rFonts w:ascii="Calibri" w:hAnsi="Calibri"/>
          <w:sz w:val="28"/>
          <w:szCs w:val="28"/>
          <w:vertAlign w:val="superscript"/>
        </w:rPr>
        <w:t>th</w:t>
      </w:r>
      <w:r>
        <w:rPr>
          <w:rFonts w:ascii="Calibri" w:hAnsi="Calibri"/>
          <w:sz w:val="28"/>
          <w:szCs w:val="28"/>
        </w:rPr>
        <w:t xml:space="preserve"> and allow for complete reopening.  Good’s recommendation </w:t>
      </w:r>
      <w:r w:rsidR="008D0AB9">
        <w:rPr>
          <w:rFonts w:ascii="Calibri" w:hAnsi="Calibri"/>
          <w:sz w:val="28"/>
          <w:szCs w:val="28"/>
        </w:rPr>
        <w:t>would be to move into phase 3 of the Governor’s plan on June 8</w:t>
      </w:r>
      <w:r w:rsidR="008D0AB9" w:rsidRPr="008D0AB9">
        <w:rPr>
          <w:rFonts w:ascii="Calibri" w:hAnsi="Calibri"/>
          <w:sz w:val="28"/>
          <w:szCs w:val="28"/>
          <w:vertAlign w:val="superscript"/>
        </w:rPr>
        <w:t>th</w:t>
      </w:r>
      <w:r w:rsidR="008D0AB9">
        <w:rPr>
          <w:rFonts w:ascii="Calibri" w:hAnsi="Calibri"/>
          <w:sz w:val="28"/>
          <w:szCs w:val="28"/>
        </w:rPr>
        <w:t xml:space="preserve"> and then moving to the phase out plan on June 22</w:t>
      </w:r>
      <w:r w:rsidR="008D0AB9" w:rsidRPr="008D0AB9">
        <w:rPr>
          <w:rFonts w:ascii="Calibri" w:hAnsi="Calibri"/>
          <w:sz w:val="28"/>
          <w:szCs w:val="28"/>
          <w:vertAlign w:val="superscript"/>
        </w:rPr>
        <w:t>nd</w:t>
      </w:r>
      <w:r w:rsidR="008D0AB9">
        <w:rPr>
          <w:rFonts w:ascii="Calibri" w:hAnsi="Calibri"/>
          <w:sz w:val="28"/>
          <w:szCs w:val="28"/>
        </w:rPr>
        <w:t xml:space="preserve">.  </w:t>
      </w:r>
      <w:r w:rsidR="00316F74">
        <w:rPr>
          <w:rFonts w:ascii="Calibri" w:hAnsi="Calibri"/>
          <w:sz w:val="28"/>
          <w:szCs w:val="28"/>
        </w:rPr>
        <w:t>Commissioner Fillmore stated he believed the people of Chase County had done an excellent job in adhering to the COVID guides and regulations but it was time to lift restrictions.</w:t>
      </w:r>
    </w:p>
    <w:p w14:paraId="081EEDB9" w14:textId="249A1390" w:rsidR="001D6925" w:rsidRDefault="001D6925" w:rsidP="00A0565D">
      <w:pPr>
        <w:spacing w:after="0" w:line="240" w:lineRule="auto"/>
        <w:rPr>
          <w:rFonts w:ascii="Calibri" w:hAnsi="Calibri"/>
          <w:sz w:val="28"/>
          <w:szCs w:val="28"/>
        </w:rPr>
      </w:pPr>
      <w:r>
        <w:rPr>
          <w:rFonts w:ascii="Calibri" w:hAnsi="Calibri"/>
          <w:sz w:val="28"/>
          <w:szCs w:val="28"/>
        </w:rPr>
        <w:t>After much discussion that lasted more than 4</w:t>
      </w:r>
      <w:r w:rsidR="00A43910">
        <w:rPr>
          <w:rFonts w:ascii="Calibri" w:hAnsi="Calibri"/>
          <w:sz w:val="28"/>
          <w:szCs w:val="28"/>
        </w:rPr>
        <w:t>5</w:t>
      </w:r>
      <w:r>
        <w:rPr>
          <w:rFonts w:ascii="Calibri" w:hAnsi="Calibri"/>
          <w:sz w:val="28"/>
          <w:szCs w:val="28"/>
        </w:rPr>
        <w:t xml:space="preserve"> minutes it was decided to adopt the proposed resolution that would place temporary restrictions until June 8</w:t>
      </w:r>
      <w:r w:rsidRPr="001D6925">
        <w:rPr>
          <w:rFonts w:ascii="Calibri" w:hAnsi="Calibri"/>
          <w:sz w:val="28"/>
          <w:szCs w:val="28"/>
          <w:vertAlign w:val="superscript"/>
        </w:rPr>
        <w:t>th</w:t>
      </w:r>
      <w:r>
        <w:rPr>
          <w:rFonts w:ascii="Calibri" w:hAnsi="Calibri"/>
          <w:sz w:val="28"/>
          <w:szCs w:val="28"/>
        </w:rPr>
        <w:t xml:space="preserve"> at which time all restrictions would be lifted.  A special emergency meeting could be called in the event of a COVID spike.  Barb Davis, District Court asked about the Courthouse reopening.  The District Court is regulated by the State and has stricter guidelines that must be followed.  Tourism is a major concern</w:t>
      </w:r>
      <w:r w:rsidR="00FD627A">
        <w:rPr>
          <w:rFonts w:ascii="Calibri" w:hAnsi="Calibri"/>
          <w:sz w:val="28"/>
          <w:szCs w:val="28"/>
        </w:rPr>
        <w:t xml:space="preserve"> due to disinfecting strategies.  It was decided to open the Courthouse on June 8</w:t>
      </w:r>
      <w:r w:rsidR="00FD627A" w:rsidRPr="00FD627A">
        <w:rPr>
          <w:rFonts w:ascii="Calibri" w:hAnsi="Calibri"/>
          <w:sz w:val="28"/>
          <w:szCs w:val="28"/>
          <w:vertAlign w:val="superscript"/>
        </w:rPr>
        <w:t>th</w:t>
      </w:r>
      <w:r w:rsidR="00FD627A">
        <w:rPr>
          <w:rFonts w:ascii="Calibri" w:hAnsi="Calibri"/>
          <w:sz w:val="28"/>
          <w:szCs w:val="28"/>
        </w:rPr>
        <w:t xml:space="preserve"> </w:t>
      </w:r>
      <w:r w:rsidR="00A43910">
        <w:rPr>
          <w:rFonts w:ascii="Calibri" w:hAnsi="Calibri"/>
          <w:sz w:val="28"/>
          <w:szCs w:val="28"/>
        </w:rPr>
        <w:t xml:space="preserve">to local business only.  Each department head is responsible for their offices.  </w:t>
      </w:r>
    </w:p>
    <w:p w14:paraId="45ED4544" w14:textId="3A872642" w:rsidR="003B1FB5" w:rsidRDefault="003B1FB5" w:rsidP="00A0565D">
      <w:pPr>
        <w:spacing w:after="0" w:line="240" w:lineRule="auto"/>
        <w:rPr>
          <w:rFonts w:ascii="Calibri" w:hAnsi="Calibri"/>
          <w:sz w:val="28"/>
          <w:szCs w:val="28"/>
        </w:rPr>
      </w:pPr>
    </w:p>
    <w:p w14:paraId="42A47983" w14:textId="77777777" w:rsidR="0011326F" w:rsidRDefault="003B1FB5" w:rsidP="00A0565D">
      <w:pPr>
        <w:spacing w:after="0" w:line="240" w:lineRule="auto"/>
        <w:rPr>
          <w:rFonts w:ascii="Calibri" w:hAnsi="Calibri"/>
          <w:sz w:val="28"/>
          <w:szCs w:val="28"/>
        </w:rPr>
      </w:pPr>
      <w:r>
        <w:rPr>
          <w:rFonts w:ascii="Calibri" w:hAnsi="Calibri"/>
          <w:sz w:val="28"/>
          <w:szCs w:val="28"/>
        </w:rPr>
        <w:t>Ty Wheeler with Kansas Legal Services came to the Board with an appropriation request of $3500.  KLS is a private not for profit law firm that operates across the state and offers assistance to people that can’t access the justice system any other way</w:t>
      </w:r>
      <w:r w:rsidR="00D15FC8">
        <w:rPr>
          <w:rFonts w:ascii="Calibri" w:hAnsi="Calibri"/>
          <w:sz w:val="28"/>
          <w:szCs w:val="28"/>
        </w:rPr>
        <w:t xml:space="preserve"> due to income or disability.  Commissioners will consider the request on budget work day. </w:t>
      </w:r>
    </w:p>
    <w:p w14:paraId="5210E1B3" w14:textId="77777777" w:rsidR="0011326F" w:rsidRDefault="0011326F" w:rsidP="00A0565D">
      <w:pPr>
        <w:spacing w:after="0" w:line="240" w:lineRule="auto"/>
        <w:rPr>
          <w:rFonts w:ascii="Calibri" w:hAnsi="Calibri"/>
          <w:sz w:val="28"/>
          <w:szCs w:val="28"/>
        </w:rPr>
      </w:pPr>
    </w:p>
    <w:p w14:paraId="6DD382AC" w14:textId="04B90536" w:rsidR="003B1FB5" w:rsidRDefault="0011326F" w:rsidP="00A0565D">
      <w:pPr>
        <w:spacing w:after="0" w:line="240" w:lineRule="auto"/>
        <w:rPr>
          <w:rFonts w:ascii="Calibri" w:hAnsi="Calibri"/>
          <w:sz w:val="28"/>
          <w:szCs w:val="28"/>
        </w:rPr>
      </w:pPr>
      <w:r>
        <w:rPr>
          <w:rFonts w:ascii="Calibri" w:hAnsi="Calibri"/>
          <w:sz w:val="28"/>
          <w:szCs w:val="28"/>
        </w:rPr>
        <w:t>Discussion and clarification of Resolution 2020-05 by Halvorsen once again was held.  The resolution will be in effect until June 8</w:t>
      </w:r>
      <w:r w:rsidRPr="0011326F">
        <w:rPr>
          <w:rFonts w:ascii="Calibri" w:hAnsi="Calibri"/>
          <w:sz w:val="28"/>
          <w:szCs w:val="28"/>
          <w:vertAlign w:val="superscript"/>
        </w:rPr>
        <w:t>th</w:t>
      </w:r>
      <w:r>
        <w:rPr>
          <w:rFonts w:ascii="Calibri" w:hAnsi="Calibri"/>
          <w:sz w:val="28"/>
          <w:szCs w:val="28"/>
        </w:rPr>
        <w:t xml:space="preserve"> 11:59 pm at which time all restrictions will be lifted.  A special meeting will be called if needed at that time.</w:t>
      </w:r>
      <w:r w:rsidR="00D15FC8">
        <w:rPr>
          <w:rFonts w:ascii="Calibri" w:hAnsi="Calibri"/>
          <w:sz w:val="28"/>
          <w:szCs w:val="28"/>
        </w:rPr>
        <w:t xml:space="preserve"> </w:t>
      </w:r>
    </w:p>
    <w:p w14:paraId="0FA09ADC" w14:textId="77777777" w:rsidR="00A0565D" w:rsidRDefault="00A0565D" w:rsidP="00A0565D">
      <w:pPr>
        <w:spacing w:after="0" w:line="240" w:lineRule="auto"/>
        <w:rPr>
          <w:rFonts w:ascii="Calibri" w:hAnsi="Calibri"/>
          <w:sz w:val="28"/>
          <w:szCs w:val="28"/>
        </w:rPr>
      </w:pPr>
    </w:p>
    <w:p w14:paraId="1F61AD96" w14:textId="73132971" w:rsidR="00A0565D" w:rsidRDefault="00A0565D" w:rsidP="00A0565D">
      <w:pPr>
        <w:spacing w:after="0" w:line="240" w:lineRule="auto"/>
        <w:rPr>
          <w:rFonts w:ascii="Calibri" w:hAnsi="Calibri"/>
          <w:sz w:val="28"/>
          <w:szCs w:val="28"/>
        </w:rPr>
      </w:pPr>
      <w:r>
        <w:rPr>
          <w:rFonts w:ascii="Calibri" w:hAnsi="Calibri"/>
          <w:b/>
          <w:bCs/>
          <w:i/>
          <w:iCs/>
          <w:sz w:val="28"/>
          <w:szCs w:val="28"/>
        </w:rPr>
        <w:t xml:space="preserve">Motion by </w:t>
      </w:r>
      <w:r w:rsidR="0011326F">
        <w:rPr>
          <w:rFonts w:ascii="Calibri" w:hAnsi="Calibri"/>
          <w:b/>
          <w:bCs/>
          <w:i/>
          <w:iCs/>
          <w:sz w:val="28"/>
          <w:szCs w:val="28"/>
        </w:rPr>
        <w:t>Hazelton</w:t>
      </w:r>
      <w:r>
        <w:rPr>
          <w:rFonts w:ascii="Calibri" w:hAnsi="Calibri"/>
          <w:b/>
          <w:bCs/>
          <w:i/>
          <w:iCs/>
          <w:sz w:val="28"/>
          <w:szCs w:val="28"/>
        </w:rPr>
        <w:t>; 2</w:t>
      </w:r>
      <w:r w:rsidRPr="00C2341C">
        <w:rPr>
          <w:rFonts w:ascii="Calibri" w:hAnsi="Calibri"/>
          <w:b/>
          <w:bCs/>
          <w:i/>
          <w:iCs/>
          <w:sz w:val="28"/>
          <w:szCs w:val="28"/>
          <w:vertAlign w:val="superscript"/>
        </w:rPr>
        <w:t>nd</w:t>
      </w:r>
      <w:r>
        <w:rPr>
          <w:rFonts w:ascii="Calibri" w:hAnsi="Calibri"/>
          <w:b/>
          <w:bCs/>
          <w:i/>
          <w:iCs/>
          <w:sz w:val="28"/>
          <w:szCs w:val="28"/>
        </w:rPr>
        <w:t xml:space="preserve"> by Talkington </w:t>
      </w:r>
      <w:r w:rsidR="00FD627A">
        <w:rPr>
          <w:rFonts w:ascii="Calibri" w:hAnsi="Calibri"/>
          <w:b/>
          <w:bCs/>
          <w:i/>
          <w:iCs/>
          <w:sz w:val="28"/>
          <w:szCs w:val="28"/>
        </w:rPr>
        <w:t>to a</w:t>
      </w:r>
      <w:r w:rsidR="007D49B6">
        <w:rPr>
          <w:rFonts w:ascii="Calibri" w:hAnsi="Calibri"/>
          <w:b/>
          <w:bCs/>
          <w:i/>
          <w:iCs/>
          <w:sz w:val="28"/>
          <w:szCs w:val="28"/>
        </w:rPr>
        <w:t>dopt</w:t>
      </w:r>
      <w:r>
        <w:rPr>
          <w:rFonts w:ascii="Calibri" w:hAnsi="Calibri"/>
          <w:b/>
          <w:bCs/>
          <w:i/>
          <w:iCs/>
          <w:sz w:val="28"/>
          <w:szCs w:val="28"/>
        </w:rPr>
        <w:t xml:space="preserve"> Resolution 2020-0</w:t>
      </w:r>
      <w:r w:rsidR="008B3EE5">
        <w:rPr>
          <w:rFonts w:ascii="Calibri" w:hAnsi="Calibri"/>
          <w:b/>
          <w:bCs/>
          <w:i/>
          <w:iCs/>
          <w:sz w:val="28"/>
          <w:szCs w:val="28"/>
        </w:rPr>
        <w:t>5</w:t>
      </w:r>
      <w:r>
        <w:rPr>
          <w:rFonts w:ascii="Calibri" w:hAnsi="Calibri"/>
          <w:b/>
          <w:bCs/>
          <w:i/>
          <w:iCs/>
          <w:sz w:val="28"/>
          <w:szCs w:val="28"/>
        </w:rPr>
        <w:t xml:space="preserve"> “</w:t>
      </w:r>
      <w:r w:rsidR="00FD627A">
        <w:rPr>
          <w:rFonts w:ascii="Calibri" w:hAnsi="Calibri"/>
          <w:b/>
          <w:bCs/>
          <w:i/>
          <w:iCs/>
          <w:sz w:val="28"/>
          <w:szCs w:val="28"/>
        </w:rPr>
        <w:t>Temporary restrictions</w:t>
      </w:r>
      <w:r>
        <w:rPr>
          <w:rFonts w:ascii="Calibri" w:hAnsi="Calibri"/>
          <w:b/>
          <w:bCs/>
          <w:i/>
          <w:iCs/>
          <w:sz w:val="28"/>
          <w:szCs w:val="28"/>
        </w:rPr>
        <w:t xml:space="preserve">”   </w:t>
      </w:r>
      <w:r>
        <w:rPr>
          <w:rFonts w:ascii="Calibri" w:hAnsi="Calibri"/>
          <w:sz w:val="28"/>
          <w:szCs w:val="28"/>
        </w:rPr>
        <w:t xml:space="preserve">Motion carried </w:t>
      </w:r>
      <w:r w:rsidR="001A5179">
        <w:rPr>
          <w:rFonts w:ascii="Calibri" w:hAnsi="Calibri"/>
          <w:sz w:val="28"/>
          <w:szCs w:val="28"/>
        </w:rPr>
        <w:t>3-0</w:t>
      </w:r>
      <w:r>
        <w:rPr>
          <w:rFonts w:ascii="Calibri" w:hAnsi="Calibri"/>
          <w:sz w:val="28"/>
          <w:szCs w:val="28"/>
        </w:rPr>
        <w:t xml:space="preserve">.  </w:t>
      </w:r>
    </w:p>
    <w:p w14:paraId="5A0B962D" w14:textId="098D1358" w:rsidR="00D15FC8" w:rsidRDefault="00D15FC8" w:rsidP="00A0565D">
      <w:pPr>
        <w:spacing w:after="0" w:line="240" w:lineRule="auto"/>
        <w:rPr>
          <w:rFonts w:ascii="Calibri" w:hAnsi="Calibri"/>
          <w:sz w:val="28"/>
          <w:szCs w:val="28"/>
        </w:rPr>
      </w:pPr>
    </w:p>
    <w:p w14:paraId="042BC607" w14:textId="558AF923" w:rsidR="00D15FC8" w:rsidRPr="00D15FC8" w:rsidRDefault="00D15FC8" w:rsidP="00A0565D">
      <w:pPr>
        <w:spacing w:after="0" w:line="240" w:lineRule="auto"/>
        <w:rPr>
          <w:rFonts w:ascii="Calibri" w:hAnsi="Calibri"/>
          <w:sz w:val="28"/>
          <w:szCs w:val="28"/>
        </w:rPr>
      </w:pPr>
      <w:r>
        <w:rPr>
          <w:rFonts w:ascii="Calibri" w:hAnsi="Calibri"/>
          <w:sz w:val="28"/>
          <w:szCs w:val="28"/>
        </w:rPr>
        <w:t xml:space="preserve">Deputy Clerk Tiffany Harshman asked the Board to consider the prepaid contract with Advantage Computer today in order to have IT in place for the Ideatek phone line change in June.  </w:t>
      </w:r>
      <w:r>
        <w:rPr>
          <w:rFonts w:ascii="Calibri" w:hAnsi="Calibri"/>
          <w:b/>
          <w:bCs/>
          <w:i/>
          <w:iCs/>
          <w:sz w:val="28"/>
          <w:szCs w:val="28"/>
        </w:rPr>
        <w:t>Motion to enter into the prepaid contract</w:t>
      </w:r>
      <w:r w:rsidR="009957AA">
        <w:rPr>
          <w:rFonts w:ascii="Calibri" w:hAnsi="Calibri"/>
          <w:b/>
          <w:bCs/>
          <w:i/>
          <w:iCs/>
          <w:sz w:val="28"/>
          <w:szCs w:val="28"/>
        </w:rPr>
        <w:t xml:space="preserve"> #35779</w:t>
      </w:r>
      <w:r>
        <w:rPr>
          <w:rFonts w:ascii="Calibri" w:hAnsi="Calibri"/>
          <w:b/>
          <w:bCs/>
          <w:i/>
          <w:iCs/>
          <w:sz w:val="28"/>
          <w:szCs w:val="28"/>
        </w:rPr>
        <w:t xml:space="preserve"> with Advantage Computers for $5000 by</w:t>
      </w:r>
      <w:r w:rsidR="009957AA">
        <w:rPr>
          <w:rFonts w:ascii="Calibri" w:hAnsi="Calibri"/>
          <w:b/>
          <w:bCs/>
          <w:i/>
          <w:iCs/>
          <w:sz w:val="28"/>
          <w:szCs w:val="28"/>
        </w:rPr>
        <w:t xml:space="preserve"> Fillmore</w:t>
      </w:r>
      <w:r>
        <w:rPr>
          <w:rFonts w:ascii="Calibri" w:hAnsi="Calibri"/>
          <w:b/>
          <w:bCs/>
          <w:i/>
          <w:iCs/>
          <w:sz w:val="28"/>
          <w:szCs w:val="28"/>
        </w:rPr>
        <w:t xml:space="preserve"> was 2</w:t>
      </w:r>
      <w:r w:rsidRPr="00D15FC8">
        <w:rPr>
          <w:rFonts w:ascii="Calibri" w:hAnsi="Calibri"/>
          <w:b/>
          <w:bCs/>
          <w:i/>
          <w:iCs/>
          <w:sz w:val="28"/>
          <w:szCs w:val="28"/>
          <w:vertAlign w:val="superscript"/>
        </w:rPr>
        <w:t>nd</w:t>
      </w:r>
      <w:r>
        <w:rPr>
          <w:rFonts w:ascii="Calibri" w:hAnsi="Calibri"/>
          <w:b/>
          <w:bCs/>
          <w:i/>
          <w:iCs/>
          <w:sz w:val="28"/>
          <w:szCs w:val="28"/>
        </w:rPr>
        <w:t xml:space="preserve"> by </w:t>
      </w:r>
      <w:r w:rsidR="009957AA">
        <w:rPr>
          <w:rFonts w:ascii="Calibri" w:hAnsi="Calibri"/>
          <w:b/>
          <w:bCs/>
          <w:i/>
          <w:iCs/>
          <w:sz w:val="28"/>
          <w:szCs w:val="28"/>
        </w:rPr>
        <w:t>Hazelton</w:t>
      </w:r>
      <w:r>
        <w:rPr>
          <w:rFonts w:ascii="Calibri" w:hAnsi="Calibri"/>
          <w:b/>
          <w:bCs/>
          <w:i/>
          <w:iCs/>
          <w:sz w:val="28"/>
          <w:szCs w:val="28"/>
        </w:rPr>
        <w:t xml:space="preserve">.  </w:t>
      </w:r>
      <w:r>
        <w:rPr>
          <w:rFonts w:ascii="Calibri" w:hAnsi="Calibri"/>
          <w:sz w:val="28"/>
          <w:szCs w:val="28"/>
        </w:rPr>
        <w:t>Motion carried 3-0.</w:t>
      </w:r>
    </w:p>
    <w:p w14:paraId="014D07CC" w14:textId="77777777" w:rsidR="00A0565D" w:rsidRDefault="00A0565D" w:rsidP="00A0565D">
      <w:pPr>
        <w:spacing w:after="0" w:line="240" w:lineRule="auto"/>
        <w:rPr>
          <w:rFonts w:ascii="Calibri" w:hAnsi="Calibri"/>
          <w:sz w:val="28"/>
          <w:szCs w:val="28"/>
        </w:rPr>
      </w:pPr>
    </w:p>
    <w:p w14:paraId="0182AA65" w14:textId="77777777" w:rsidR="00A0565D" w:rsidRDefault="00A0565D" w:rsidP="00A0565D">
      <w:pPr>
        <w:spacing w:after="0" w:line="240" w:lineRule="auto"/>
        <w:rPr>
          <w:rFonts w:ascii="Calibri" w:hAnsi="Calibri"/>
          <w:sz w:val="28"/>
          <w:szCs w:val="28"/>
        </w:rPr>
      </w:pPr>
    </w:p>
    <w:p w14:paraId="0CCF9C2D" w14:textId="1B6E035D" w:rsidR="00A0565D" w:rsidRDefault="00A0565D" w:rsidP="00A0565D">
      <w:pPr>
        <w:spacing w:after="0" w:line="240" w:lineRule="auto"/>
        <w:rPr>
          <w:rFonts w:ascii="Calibri" w:hAnsi="Calibri"/>
          <w:sz w:val="28"/>
          <w:szCs w:val="28"/>
        </w:rPr>
      </w:pPr>
      <w:r>
        <w:rPr>
          <w:rFonts w:ascii="Calibri" w:hAnsi="Calibri"/>
          <w:sz w:val="28"/>
          <w:szCs w:val="28"/>
        </w:rPr>
        <w:t>Meeting adjourned at 1</w:t>
      </w:r>
      <w:r w:rsidR="008B3EE5">
        <w:rPr>
          <w:rFonts w:ascii="Calibri" w:hAnsi="Calibri"/>
          <w:sz w:val="28"/>
          <w:szCs w:val="28"/>
        </w:rPr>
        <w:t>2</w:t>
      </w:r>
      <w:r>
        <w:rPr>
          <w:rFonts w:ascii="Calibri" w:hAnsi="Calibri"/>
          <w:sz w:val="28"/>
          <w:szCs w:val="28"/>
        </w:rPr>
        <w:t>:</w:t>
      </w:r>
      <w:r w:rsidR="008B3EE5">
        <w:rPr>
          <w:rFonts w:ascii="Calibri" w:hAnsi="Calibri"/>
          <w:sz w:val="28"/>
          <w:szCs w:val="28"/>
        </w:rPr>
        <w:t>12 on a motion by Hazelton; 2</w:t>
      </w:r>
      <w:r w:rsidR="008B3EE5" w:rsidRPr="008B3EE5">
        <w:rPr>
          <w:rFonts w:ascii="Calibri" w:hAnsi="Calibri"/>
          <w:sz w:val="28"/>
          <w:szCs w:val="28"/>
          <w:vertAlign w:val="superscript"/>
        </w:rPr>
        <w:t>nd</w:t>
      </w:r>
      <w:r w:rsidR="008B3EE5">
        <w:rPr>
          <w:rFonts w:ascii="Calibri" w:hAnsi="Calibri"/>
          <w:sz w:val="28"/>
          <w:szCs w:val="28"/>
        </w:rPr>
        <w:t xml:space="preserve"> by Talkington.  Motion carried 3-0.</w:t>
      </w:r>
    </w:p>
    <w:p w14:paraId="13A72D62" w14:textId="77777777" w:rsidR="00A0565D" w:rsidRPr="00C2341C" w:rsidRDefault="00A0565D" w:rsidP="00A0565D">
      <w:pPr>
        <w:spacing w:after="0" w:line="240" w:lineRule="auto"/>
        <w:rPr>
          <w:rFonts w:ascii="Calibri" w:hAnsi="Calibri"/>
          <w:b/>
          <w:bCs/>
          <w:i/>
          <w:iCs/>
          <w:sz w:val="28"/>
          <w:szCs w:val="28"/>
        </w:rPr>
      </w:pPr>
      <w:r>
        <w:rPr>
          <w:rFonts w:ascii="Calibri" w:hAnsi="Calibri"/>
          <w:b/>
          <w:bCs/>
          <w:i/>
          <w:iCs/>
          <w:sz w:val="28"/>
          <w:szCs w:val="28"/>
        </w:rPr>
        <w:t xml:space="preserve"> </w:t>
      </w:r>
    </w:p>
    <w:p w14:paraId="0F84BEFA" w14:textId="77777777" w:rsidR="00A0565D" w:rsidRPr="00425575" w:rsidRDefault="00A0565D" w:rsidP="00A0565D">
      <w:pPr>
        <w:spacing w:after="0" w:line="240" w:lineRule="auto"/>
        <w:rPr>
          <w:rFonts w:ascii="Calibri" w:hAnsi="Calibri"/>
          <w:sz w:val="28"/>
          <w:szCs w:val="28"/>
        </w:rPr>
      </w:pPr>
    </w:p>
    <w:p w14:paraId="729F23EE" w14:textId="77777777" w:rsidR="00A0565D" w:rsidRPr="00425575" w:rsidRDefault="00A0565D" w:rsidP="00A0565D">
      <w:pPr>
        <w:spacing w:after="0" w:line="240" w:lineRule="auto"/>
        <w:rPr>
          <w:rFonts w:ascii="Calibri" w:hAnsi="Calibri"/>
          <w:sz w:val="28"/>
          <w:szCs w:val="28"/>
        </w:rPr>
      </w:pPr>
    </w:p>
    <w:p w14:paraId="5E325A9E" w14:textId="0B6E3FB4" w:rsidR="00A0565D" w:rsidRDefault="00A0565D" w:rsidP="00A0565D">
      <w:pPr>
        <w:spacing w:after="0" w:line="240" w:lineRule="auto"/>
        <w:rPr>
          <w:rFonts w:ascii="Calibri" w:hAnsi="Calibri"/>
          <w:sz w:val="28"/>
          <w:szCs w:val="28"/>
        </w:rPr>
      </w:pPr>
      <w:r w:rsidRPr="00425575">
        <w:rPr>
          <w:rFonts w:ascii="Calibri" w:hAnsi="Calibri"/>
          <w:sz w:val="28"/>
          <w:szCs w:val="28"/>
        </w:rPr>
        <w:t xml:space="preserve">Next scheduled meeting is </w:t>
      </w:r>
      <w:r w:rsidR="001767C2">
        <w:rPr>
          <w:rFonts w:ascii="Calibri" w:hAnsi="Calibri"/>
          <w:sz w:val="28"/>
          <w:szCs w:val="28"/>
        </w:rPr>
        <w:t>June</w:t>
      </w:r>
      <w:r>
        <w:rPr>
          <w:rFonts w:ascii="Calibri" w:hAnsi="Calibri"/>
          <w:sz w:val="28"/>
          <w:szCs w:val="28"/>
        </w:rPr>
        <w:t xml:space="preserve"> 1</w:t>
      </w:r>
      <w:r w:rsidR="001767C2">
        <w:rPr>
          <w:rFonts w:ascii="Calibri" w:hAnsi="Calibri"/>
          <w:sz w:val="28"/>
          <w:szCs w:val="28"/>
        </w:rPr>
        <w:t>5</w:t>
      </w:r>
      <w:r w:rsidRPr="00425575">
        <w:rPr>
          <w:rFonts w:ascii="Calibri" w:hAnsi="Calibri"/>
          <w:sz w:val="28"/>
          <w:szCs w:val="28"/>
          <w:vertAlign w:val="superscript"/>
        </w:rPr>
        <w:t>th</w:t>
      </w:r>
      <w:r w:rsidRPr="00425575">
        <w:rPr>
          <w:rFonts w:ascii="Calibri" w:hAnsi="Calibri"/>
          <w:sz w:val="28"/>
          <w:szCs w:val="28"/>
        </w:rPr>
        <w:t xml:space="preserve"> at 10:00 am.</w:t>
      </w:r>
    </w:p>
    <w:p w14:paraId="1F8E878D" w14:textId="39F2F7AD" w:rsidR="001A5179" w:rsidRDefault="001A5179" w:rsidP="00A0565D">
      <w:pPr>
        <w:spacing w:after="0" w:line="240" w:lineRule="auto"/>
        <w:rPr>
          <w:rFonts w:ascii="Calibri" w:hAnsi="Calibri"/>
          <w:sz w:val="28"/>
          <w:szCs w:val="28"/>
        </w:rPr>
      </w:pPr>
    </w:p>
    <w:p w14:paraId="39147E51" w14:textId="623EB46D" w:rsidR="001A5179" w:rsidRDefault="001A5179" w:rsidP="00A0565D">
      <w:pPr>
        <w:spacing w:after="0" w:line="240" w:lineRule="auto"/>
        <w:rPr>
          <w:rFonts w:ascii="Calibri" w:hAnsi="Calibri"/>
          <w:sz w:val="28"/>
          <w:szCs w:val="28"/>
        </w:rPr>
      </w:pPr>
    </w:p>
    <w:p w14:paraId="1A9CB2FC" w14:textId="088B2AEB" w:rsidR="001A5179" w:rsidRDefault="001A5179" w:rsidP="00A0565D">
      <w:pPr>
        <w:spacing w:after="0" w:line="240" w:lineRule="auto"/>
        <w:rPr>
          <w:rFonts w:ascii="Calibri" w:hAnsi="Calibri"/>
          <w:sz w:val="28"/>
          <w:szCs w:val="28"/>
        </w:rPr>
      </w:pPr>
    </w:p>
    <w:p w14:paraId="5DFA23C7" w14:textId="77777777" w:rsidR="001A5179" w:rsidRPr="00425575" w:rsidRDefault="001A5179" w:rsidP="00A0565D">
      <w:pPr>
        <w:spacing w:after="0" w:line="240" w:lineRule="auto"/>
        <w:rPr>
          <w:rFonts w:ascii="Calibri" w:hAnsi="Calibri"/>
          <w:sz w:val="28"/>
          <w:szCs w:val="28"/>
        </w:rPr>
      </w:pPr>
    </w:p>
    <w:p w14:paraId="4CCB54A9" w14:textId="77777777" w:rsidR="00A0565D" w:rsidRPr="00425575" w:rsidRDefault="00A0565D" w:rsidP="00A0565D">
      <w:pPr>
        <w:tabs>
          <w:tab w:val="center" w:pos="4680"/>
          <w:tab w:val="left" w:pos="7104"/>
        </w:tabs>
        <w:spacing w:after="0" w:line="240" w:lineRule="auto"/>
        <w:rPr>
          <w:rFonts w:ascii="Calibri" w:hAnsi="Calibri"/>
          <w:sz w:val="28"/>
          <w:szCs w:val="28"/>
        </w:rPr>
      </w:pPr>
    </w:p>
    <w:p w14:paraId="299FE6C0" w14:textId="77777777" w:rsidR="00E23F37" w:rsidRDefault="00A0565D" w:rsidP="00A0565D">
      <w:pPr>
        <w:tabs>
          <w:tab w:val="center" w:pos="4680"/>
          <w:tab w:val="left" w:pos="7104"/>
        </w:tabs>
        <w:spacing w:after="0" w:line="240" w:lineRule="auto"/>
        <w:rPr>
          <w:rFonts w:ascii="Calibri" w:hAnsi="Calibri"/>
          <w:sz w:val="28"/>
          <w:szCs w:val="28"/>
        </w:rPr>
      </w:pPr>
      <w:r w:rsidRPr="00425575">
        <w:rPr>
          <w:rFonts w:ascii="Calibri" w:hAnsi="Calibri"/>
          <w:sz w:val="28"/>
          <w:szCs w:val="28"/>
        </w:rPr>
        <w:tab/>
      </w:r>
    </w:p>
    <w:p w14:paraId="78C0735B" w14:textId="77777777" w:rsidR="00E23F37" w:rsidRDefault="00E23F37" w:rsidP="00A0565D">
      <w:pPr>
        <w:tabs>
          <w:tab w:val="center" w:pos="4680"/>
          <w:tab w:val="left" w:pos="7104"/>
        </w:tabs>
        <w:spacing w:after="0" w:line="240" w:lineRule="auto"/>
        <w:rPr>
          <w:rFonts w:ascii="Calibri" w:hAnsi="Calibri"/>
          <w:sz w:val="28"/>
          <w:szCs w:val="28"/>
        </w:rPr>
      </w:pPr>
    </w:p>
    <w:p w14:paraId="196A58EB" w14:textId="77777777" w:rsidR="00E23F37" w:rsidRDefault="00E23F37" w:rsidP="00A0565D">
      <w:pPr>
        <w:tabs>
          <w:tab w:val="center" w:pos="4680"/>
          <w:tab w:val="left" w:pos="7104"/>
        </w:tabs>
        <w:spacing w:after="0" w:line="240" w:lineRule="auto"/>
        <w:rPr>
          <w:rFonts w:ascii="Calibri" w:hAnsi="Calibri"/>
          <w:sz w:val="28"/>
          <w:szCs w:val="28"/>
        </w:rPr>
      </w:pPr>
    </w:p>
    <w:p w14:paraId="370D98E9" w14:textId="77777777" w:rsidR="00E23F37" w:rsidRDefault="00E23F37" w:rsidP="00A0565D">
      <w:pPr>
        <w:tabs>
          <w:tab w:val="center" w:pos="4680"/>
          <w:tab w:val="left" w:pos="7104"/>
        </w:tabs>
        <w:spacing w:after="0" w:line="240" w:lineRule="auto"/>
        <w:rPr>
          <w:rFonts w:ascii="Calibri" w:hAnsi="Calibri"/>
          <w:sz w:val="28"/>
          <w:szCs w:val="28"/>
        </w:rPr>
      </w:pPr>
    </w:p>
    <w:p w14:paraId="2F7BBB80" w14:textId="1FAFFB5D" w:rsidR="00A0565D" w:rsidRPr="00425575" w:rsidRDefault="00E23F37" w:rsidP="00A0565D">
      <w:pPr>
        <w:tabs>
          <w:tab w:val="center" w:pos="4680"/>
          <w:tab w:val="left" w:pos="7104"/>
        </w:tabs>
        <w:spacing w:after="0" w:line="240" w:lineRule="auto"/>
        <w:rPr>
          <w:rFonts w:ascii="Calibri" w:hAnsi="Calibri"/>
          <w:sz w:val="28"/>
          <w:szCs w:val="28"/>
        </w:rPr>
      </w:pPr>
      <w:r>
        <w:rPr>
          <w:rFonts w:ascii="Calibri" w:hAnsi="Calibri"/>
          <w:sz w:val="28"/>
          <w:szCs w:val="28"/>
        </w:rPr>
        <w:tab/>
      </w:r>
      <w:r w:rsidR="00A0565D" w:rsidRPr="00425575">
        <w:rPr>
          <w:rFonts w:ascii="Calibri" w:hAnsi="Calibri"/>
          <w:sz w:val="28"/>
          <w:szCs w:val="28"/>
        </w:rPr>
        <w:t xml:space="preserve"> ADOPTION OF ABOVE MINUTES</w:t>
      </w:r>
      <w:r w:rsidR="00A0565D" w:rsidRPr="00425575">
        <w:rPr>
          <w:rFonts w:ascii="Calibri" w:hAnsi="Calibri"/>
          <w:sz w:val="28"/>
          <w:szCs w:val="28"/>
        </w:rPr>
        <w:tab/>
      </w:r>
    </w:p>
    <w:p w14:paraId="38D4EAC0" w14:textId="77777777" w:rsidR="00A0565D" w:rsidRPr="00425575" w:rsidRDefault="00A0565D" w:rsidP="00A0565D">
      <w:pPr>
        <w:spacing w:after="0" w:line="240" w:lineRule="auto"/>
        <w:rPr>
          <w:rFonts w:ascii="Calibri" w:hAnsi="Calibri"/>
          <w:sz w:val="28"/>
          <w:szCs w:val="28"/>
        </w:rPr>
      </w:pPr>
    </w:p>
    <w:p w14:paraId="5B3EAC01" w14:textId="77777777" w:rsidR="00A0565D" w:rsidRPr="00425575" w:rsidRDefault="00A0565D" w:rsidP="00A0565D">
      <w:pPr>
        <w:spacing w:after="0" w:line="240" w:lineRule="auto"/>
        <w:ind w:left="2880" w:firstLine="720"/>
        <w:rPr>
          <w:rFonts w:ascii="Calibri" w:hAnsi="Calibri"/>
          <w:sz w:val="28"/>
          <w:szCs w:val="28"/>
        </w:rPr>
      </w:pPr>
      <w:r w:rsidRPr="00425575">
        <w:rPr>
          <w:rFonts w:ascii="Calibri" w:hAnsi="Calibri"/>
          <w:sz w:val="28"/>
          <w:szCs w:val="28"/>
        </w:rPr>
        <w:t xml:space="preserve">      STATE OF KANSAS</w:t>
      </w:r>
    </w:p>
    <w:p w14:paraId="0E597D8E" w14:textId="77777777" w:rsidR="00A0565D" w:rsidRPr="00425575" w:rsidRDefault="00A0565D" w:rsidP="00A0565D">
      <w:pPr>
        <w:spacing w:after="0" w:line="240" w:lineRule="auto"/>
        <w:ind w:left="2880" w:firstLine="720"/>
        <w:rPr>
          <w:rFonts w:ascii="Calibri" w:hAnsi="Calibri"/>
          <w:sz w:val="28"/>
          <w:szCs w:val="28"/>
        </w:rPr>
      </w:pPr>
      <w:r w:rsidRPr="00425575">
        <w:rPr>
          <w:rFonts w:ascii="Calibri" w:hAnsi="Calibri"/>
          <w:sz w:val="28"/>
          <w:szCs w:val="28"/>
        </w:rPr>
        <w:t xml:space="preserve">     COUNTY OF CHASE</w:t>
      </w:r>
    </w:p>
    <w:p w14:paraId="1A32663D" w14:textId="77777777" w:rsidR="00A0565D" w:rsidRPr="00425575" w:rsidRDefault="00A0565D" w:rsidP="00A0565D">
      <w:pPr>
        <w:spacing w:after="0" w:line="240" w:lineRule="auto"/>
        <w:ind w:left="2880" w:firstLine="720"/>
        <w:rPr>
          <w:rFonts w:ascii="Calibri" w:hAnsi="Calibri"/>
          <w:sz w:val="28"/>
          <w:szCs w:val="28"/>
        </w:rPr>
      </w:pPr>
    </w:p>
    <w:p w14:paraId="1A88E7BD" w14:textId="3D27BC8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NOW ON This 1</w:t>
      </w:r>
      <w:r w:rsidR="001767C2">
        <w:rPr>
          <w:rFonts w:ascii="Calibri" w:hAnsi="Calibri"/>
          <w:sz w:val="28"/>
          <w:szCs w:val="28"/>
        </w:rPr>
        <w:t>5</w:t>
      </w:r>
      <w:r w:rsidRPr="00425575">
        <w:rPr>
          <w:rFonts w:ascii="Calibri" w:hAnsi="Calibri"/>
          <w:sz w:val="28"/>
          <w:szCs w:val="28"/>
          <w:vertAlign w:val="superscript"/>
        </w:rPr>
        <w:t>th</w:t>
      </w:r>
      <w:r w:rsidRPr="00425575">
        <w:rPr>
          <w:rFonts w:ascii="Calibri" w:hAnsi="Calibri"/>
          <w:sz w:val="28"/>
          <w:szCs w:val="28"/>
        </w:rPr>
        <w:t xml:space="preserve"> day of </w:t>
      </w:r>
      <w:r w:rsidR="001767C2">
        <w:rPr>
          <w:rFonts w:ascii="Calibri" w:hAnsi="Calibri"/>
          <w:sz w:val="28"/>
          <w:szCs w:val="28"/>
        </w:rPr>
        <w:t>June</w:t>
      </w:r>
      <w:r w:rsidRPr="00425575">
        <w:rPr>
          <w:rFonts w:ascii="Calibri" w:hAnsi="Calibri"/>
          <w:sz w:val="28"/>
          <w:szCs w:val="28"/>
        </w:rPr>
        <w:t>, 2020 as shown in the Minutes of this date’s meeting, the above Minutes are hereby ADOPTED as the official record of the proceedings, business and actions of the Board of Chase County Commissioners during the session above described.</w:t>
      </w:r>
    </w:p>
    <w:p w14:paraId="112EEC45" w14:textId="77777777" w:rsidR="00A0565D" w:rsidRPr="00425575" w:rsidRDefault="00A0565D" w:rsidP="00A0565D">
      <w:pPr>
        <w:spacing w:after="0" w:line="240" w:lineRule="auto"/>
        <w:rPr>
          <w:rFonts w:ascii="Calibri" w:hAnsi="Calibri"/>
          <w:sz w:val="28"/>
          <w:szCs w:val="28"/>
        </w:rPr>
      </w:pPr>
    </w:p>
    <w:p w14:paraId="502AC5CB" w14:textId="7777777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 xml:space="preserve">                                           BY THE BOARD OF COUNTY COMMISSIONERS</w:t>
      </w:r>
    </w:p>
    <w:p w14:paraId="13F2D577" w14:textId="77777777" w:rsidR="00A0565D" w:rsidRPr="00425575" w:rsidRDefault="00A0565D" w:rsidP="00A0565D">
      <w:pPr>
        <w:spacing w:after="0" w:line="240" w:lineRule="auto"/>
        <w:rPr>
          <w:rFonts w:ascii="Calibri" w:hAnsi="Calibri"/>
          <w:sz w:val="28"/>
          <w:szCs w:val="28"/>
        </w:rPr>
      </w:pPr>
    </w:p>
    <w:p w14:paraId="65F3EC1A" w14:textId="7777777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p>
    <w:p w14:paraId="59B59249" w14:textId="77777777" w:rsidR="00A0565D" w:rsidRPr="00425575" w:rsidRDefault="00A0565D" w:rsidP="00A0565D">
      <w:pPr>
        <w:spacing w:after="0" w:line="240" w:lineRule="auto"/>
        <w:ind w:left="4320" w:firstLine="720"/>
        <w:rPr>
          <w:rFonts w:ascii="Calibri" w:hAnsi="Calibri"/>
          <w:sz w:val="28"/>
          <w:szCs w:val="28"/>
        </w:rPr>
      </w:pPr>
      <w:r w:rsidRPr="00425575">
        <w:rPr>
          <w:rFonts w:ascii="Calibri" w:hAnsi="Calibri"/>
          <w:sz w:val="28"/>
          <w:szCs w:val="28"/>
        </w:rPr>
        <w:t>______________________________</w:t>
      </w:r>
    </w:p>
    <w:p w14:paraId="25B9E97E" w14:textId="7777777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t>Anthony Hazelton, Chairman</w:t>
      </w:r>
    </w:p>
    <w:p w14:paraId="683F3A9F" w14:textId="7777777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 xml:space="preserve">                    SEAL</w:t>
      </w:r>
    </w:p>
    <w:p w14:paraId="5CB8DA46" w14:textId="77777777" w:rsidR="00A0565D" w:rsidRPr="00425575" w:rsidRDefault="00A0565D" w:rsidP="00A0565D">
      <w:pPr>
        <w:spacing w:after="0" w:line="240" w:lineRule="auto"/>
        <w:rPr>
          <w:rFonts w:ascii="Calibri" w:hAnsi="Calibri"/>
          <w:sz w:val="28"/>
          <w:szCs w:val="28"/>
        </w:rPr>
      </w:pPr>
    </w:p>
    <w:p w14:paraId="3A9A9A94" w14:textId="7777777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t xml:space="preserve">  ____________________________   </w:t>
      </w:r>
    </w:p>
    <w:p w14:paraId="5828EFDD" w14:textId="7777777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t xml:space="preserve"> William Fillmore, Vice Chairman</w:t>
      </w:r>
    </w:p>
    <w:p w14:paraId="3586D1CB" w14:textId="77777777" w:rsidR="00A0565D" w:rsidRPr="00425575" w:rsidRDefault="00A0565D" w:rsidP="00A0565D">
      <w:pPr>
        <w:spacing w:after="0" w:line="240" w:lineRule="auto"/>
        <w:rPr>
          <w:rFonts w:ascii="Calibri" w:hAnsi="Calibri"/>
          <w:sz w:val="28"/>
          <w:szCs w:val="28"/>
        </w:rPr>
      </w:pPr>
    </w:p>
    <w:p w14:paraId="102B30CA" w14:textId="7777777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r w:rsidRPr="00425575">
        <w:rPr>
          <w:rFonts w:ascii="Calibri" w:hAnsi="Calibri"/>
          <w:sz w:val="28"/>
          <w:szCs w:val="28"/>
        </w:rPr>
        <w:tab/>
      </w:r>
    </w:p>
    <w:p w14:paraId="63FB7944" w14:textId="77777777" w:rsidR="00A0565D" w:rsidRPr="00425575" w:rsidRDefault="00A0565D" w:rsidP="00A0565D">
      <w:pPr>
        <w:spacing w:after="0" w:line="240" w:lineRule="auto"/>
        <w:ind w:left="4320" w:firstLine="720"/>
        <w:rPr>
          <w:rFonts w:ascii="Calibri" w:hAnsi="Calibri"/>
          <w:sz w:val="28"/>
          <w:szCs w:val="28"/>
        </w:rPr>
      </w:pPr>
      <w:r w:rsidRPr="00425575">
        <w:rPr>
          <w:rFonts w:ascii="Calibri" w:hAnsi="Calibri"/>
          <w:sz w:val="28"/>
          <w:szCs w:val="28"/>
        </w:rPr>
        <w:t>______________________________</w:t>
      </w:r>
    </w:p>
    <w:p w14:paraId="41681546" w14:textId="77777777" w:rsidR="00A0565D" w:rsidRPr="00425575" w:rsidRDefault="00A0565D" w:rsidP="00A0565D">
      <w:pPr>
        <w:spacing w:after="0" w:line="240" w:lineRule="auto"/>
        <w:ind w:left="4320" w:firstLine="720"/>
        <w:rPr>
          <w:rFonts w:ascii="Calibri" w:hAnsi="Calibri"/>
          <w:sz w:val="28"/>
          <w:szCs w:val="28"/>
        </w:rPr>
      </w:pPr>
      <w:r w:rsidRPr="00425575">
        <w:rPr>
          <w:rFonts w:ascii="Calibri" w:hAnsi="Calibri"/>
          <w:sz w:val="28"/>
          <w:szCs w:val="28"/>
        </w:rPr>
        <w:t>Randy Talkington, Member</w:t>
      </w:r>
    </w:p>
    <w:p w14:paraId="5104E3AA" w14:textId="77777777" w:rsidR="00A0565D" w:rsidRPr="00425575" w:rsidRDefault="00A0565D" w:rsidP="00A0565D">
      <w:pPr>
        <w:spacing w:after="0" w:line="240" w:lineRule="auto"/>
        <w:ind w:left="4320" w:firstLine="720"/>
        <w:rPr>
          <w:rFonts w:ascii="Calibri" w:hAnsi="Calibri"/>
          <w:sz w:val="28"/>
          <w:szCs w:val="28"/>
        </w:rPr>
      </w:pPr>
    </w:p>
    <w:p w14:paraId="439EC44E" w14:textId="77777777" w:rsidR="00A0565D" w:rsidRPr="00425575" w:rsidRDefault="00A0565D" w:rsidP="00A0565D">
      <w:pPr>
        <w:spacing w:after="0" w:line="240" w:lineRule="auto"/>
        <w:ind w:left="4320" w:firstLine="720"/>
        <w:rPr>
          <w:rFonts w:ascii="Calibri" w:hAnsi="Calibri"/>
          <w:sz w:val="28"/>
          <w:szCs w:val="28"/>
        </w:rPr>
      </w:pPr>
    </w:p>
    <w:p w14:paraId="3CDDAC1E" w14:textId="77777777" w:rsidR="00A0565D" w:rsidRPr="00425575" w:rsidRDefault="00A0565D" w:rsidP="00A0565D">
      <w:pPr>
        <w:spacing w:after="0" w:line="240" w:lineRule="auto"/>
        <w:rPr>
          <w:rFonts w:ascii="Calibri" w:hAnsi="Calibri"/>
          <w:sz w:val="28"/>
          <w:szCs w:val="28"/>
        </w:rPr>
      </w:pPr>
      <w:r w:rsidRPr="00425575">
        <w:rPr>
          <w:rFonts w:ascii="Calibri" w:hAnsi="Calibri"/>
          <w:sz w:val="28"/>
          <w:szCs w:val="28"/>
        </w:rPr>
        <w:t>Attest: ____________________________</w:t>
      </w:r>
    </w:p>
    <w:p w14:paraId="1F20D530" w14:textId="77777777" w:rsidR="00A0565D" w:rsidRPr="00425575" w:rsidRDefault="00A0565D" w:rsidP="00A0565D">
      <w:pPr>
        <w:spacing w:after="0" w:line="240" w:lineRule="auto"/>
        <w:rPr>
          <w:sz w:val="28"/>
          <w:szCs w:val="28"/>
        </w:rPr>
      </w:pPr>
      <w:r w:rsidRPr="00425575">
        <w:rPr>
          <w:rFonts w:ascii="Calibri" w:hAnsi="Calibri"/>
          <w:sz w:val="28"/>
          <w:szCs w:val="28"/>
        </w:rPr>
        <w:t xml:space="preserve">             Connie M. Pretzer, County Clerk</w:t>
      </w:r>
    </w:p>
    <w:p w14:paraId="499F678E" w14:textId="77777777" w:rsidR="00A0565D" w:rsidRPr="00425575" w:rsidRDefault="00A0565D" w:rsidP="00A0565D">
      <w:pPr>
        <w:rPr>
          <w:sz w:val="28"/>
          <w:szCs w:val="28"/>
        </w:rPr>
      </w:pPr>
    </w:p>
    <w:p w14:paraId="0354999E" w14:textId="77777777" w:rsidR="00A0565D" w:rsidRDefault="00A0565D" w:rsidP="00A0565D"/>
    <w:p w14:paraId="5C8B2192" w14:textId="77777777" w:rsidR="00695B4B" w:rsidRDefault="00695B4B"/>
    <w:sectPr w:rsidR="00695B4B"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5D"/>
    <w:rsid w:val="000F1EAA"/>
    <w:rsid w:val="0011326F"/>
    <w:rsid w:val="00131F54"/>
    <w:rsid w:val="001767C2"/>
    <w:rsid w:val="001A5179"/>
    <w:rsid w:val="001B037D"/>
    <w:rsid w:val="001C60EB"/>
    <w:rsid w:val="001D6925"/>
    <w:rsid w:val="00316F74"/>
    <w:rsid w:val="003B1FB5"/>
    <w:rsid w:val="003D4BF2"/>
    <w:rsid w:val="00626979"/>
    <w:rsid w:val="00695B4B"/>
    <w:rsid w:val="006B1405"/>
    <w:rsid w:val="007D49B6"/>
    <w:rsid w:val="008618F1"/>
    <w:rsid w:val="008B3EE5"/>
    <w:rsid w:val="008D0AB9"/>
    <w:rsid w:val="00926255"/>
    <w:rsid w:val="009957AA"/>
    <w:rsid w:val="00A0565D"/>
    <w:rsid w:val="00A43910"/>
    <w:rsid w:val="00CE497B"/>
    <w:rsid w:val="00D15FC8"/>
    <w:rsid w:val="00E23F37"/>
    <w:rsid w:val="00F037FF"/>
    <w:rsid w:val="00FD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B9CF"/>
  <w15:chartTrackingRefBased/>
  <w15:docId w15:val="{86619995-04CD-408C-9192-F074F092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6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10</cp:revision>
  <dcterms:created xsi:type="dcterms:W3CDTF">2020-06-08T13:43:00Z</dcterms:created>
  <dcterms:modified xsi:type="dcterms:W3CDTF">2020-06-09T18:08:00Z</dcterms:modified>
</cp:coreProperties>
</file>